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Dear [insert name],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 am writing to you to inquire as to whether [name of organisation] would be interested in discussing the potential loan of one of my artworks for display in your building. This would be following the framework established by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Sculpture Placement Group</w:t>
        </w:r>
      </w:hyperlink>
      <w:r w:rsidDel="00000000" w:rsidR="00000000" w:rsidRPr="00000000">
        <w:rPr>
          <w:rtl w:val="0"/>
        </w:rPr>
        <w:t xml:space="preserve"> of lending artworks to host organisations, for periods of a year and upwards.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The reason I think [your organisation] would be a suitable host is because [insert reasons here].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The artwork in question is [title of artwork], which is [description of artwork], see picture attached [attach photo(s) of artwork to email]. The work was made for [give brief background to the work, including original commissioner if applicable].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Here are some more details about the work: [suggested details to include are: dimensions, insurance value, current location, any special requirements eg power, installation specifics eg wall mounted, free standing etc].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Please let me know if this is something that would interest you and [organisation], and we can arrange a call/visit to discuss further [ include contact number in email]. In the meantime, you can see more information about the loan process here. [insert link to SPG Loan info page]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Best,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sculptureplacementgroup.org.uk/projects/loan/online-catalogu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